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202_年财务经理工作总结(14篇)</w:t>
      </w:r>
      <w:bookmarkEnd w:id="1"/>
    </w:p>
    <w:p>
      <w:pPr>
        <w:jc w:val="center"/>
        <w:spacing w:before="0" w:after="450"/>
      </w:pPr>
      <w:r>
        <w:rPr>
          <w:rFonts w:ascii="Arial" w:hAnsi="Arial" w:eastAsia="Arial" w:cs="Arial"/>
          <w:color w:val="999999"/>
          <w:sz w:val="20"/>
          <w:szCs w:val="20"/>
        </w:rPr>
        <w:t xml:space="preserve">来源：网络  作者：心旷神怡  更新时间：2020-03-19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财务经理工作总结篇一</w:t>
      </w:r>
    </w:p>
    <w:p>
      <w:pPr>
        <w:ind w:left="0" w:right="0" w:firstLine="560"/>
        <w:spacing w:before="450" w:after="450" w:line="312" w:lineRule="auto"/>
      </w:pPr>
      <w:r>
        <w:rPr>
          <w:rFonts w:ascii="宋体" w:hAnsi="宋体" w:eastAsia="宋体" w:cs="宋体"/>
          <w:color w:val="000"/>
          <w:sz w:val="28"/>
          <w:szCs w:val="28"/>
        </w:rPr>
        <w:t xml:space="preserve">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8.负责公司财务信息的披露</w:t>
      </w:r>
    </w:p>
    <w:p>
      <w:pPr>
        <w:ind w:left="0" w:right="0" w:firstLine="560"/>
        <w:spacing w:before="450" w:after="450" w:line="312" w:lineRule="auto"/>
      </w:pPr>
      <w:r>
        <w:rPr>
          <w:rFonts w:ascii="宋体" w:hAnsi="宋体" w:eastAsia="宋体" w:cs="宋体"/>
          <w:color w:val="000"/>
          <w:sz w:val="28"/>
          <w:szCs w:val="28"/>
        </w:rPr>
        <w:t xml:space="preserve">9.负责对会计、出纳、收银的管理;</w:t>
      </w:r>
    </w:p>
    <w:p>
      <w:pPr>
        <w:ind w:left="0" w:right="0" w:firstLine="560"/>
        <w:spacing w:before="450" w:after="450" w:line="312" w:lineRule="auto"/>
      </w:pPr>
      <w:r>
        <w:rPr>
          <w:rFonts w:ascii="宋体" w:hAnsi="宋体" w:eastAsia="宋体" w:cs="宋体"/>
          <w:color w:val="000"/>
          <w:sz w:val="28"/>
          <w:szCs w:val="28"/>
        </w:rPr>
        <w:t xml:space="preserve">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此物经理职位要求:</w:t>
      </w:r>
    </w:p>
    <w:p>
      <w:pPr>
        <w:ind w:left="0" w:right="0" w:firstLine="560"/>
        <w:spacing w:before="450" w:after="450" w:line="312" w:lineRule="auto"/>
      </w:pPr>
      <w:r>
        <w:rPr>
          <w:rFonts w:ascii="宋体" w:hAnsi="宋体" w:eastAsia="宋体" w:cs="宋体"/>
          <w:color w:val="000"/>
          <w:sz w:val="28"/>
          <w:szCs w:val="28"/>
        </w:rPr>
        <w:t xml:space="preserve">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财务经理工作总结篇三</w:t>
      </w:r>
    </w:p>
    <w:p>
      <w:pPr>
        <w:ind w:left="0" w:right="0" w:firstLine="560"/>
        <w:spacing w:before="450" w:after="450" w:line="312" w:lineRule="auto"/>
      </w:pPr>
      <w:r>
        <w:rPr>
          <w:rFonts w:ascii="宋体" w:hAnsi="宋体" w:eastAsia="宋体" w:cs="宋体"/>
          <w:color w:val="000"/>
          <w:sz w:val="28"/>
          <w:szCs w:val="28"/>
        </w:rPr>
        <w:t xml:space="preserve">201x年，是本人在财务科工作的第二年。在一年的时间里，本人能够遵纪守法、认真学习、努力钻研、扎实工作，以勤勤恳恳、兢兢业业的态度对待本职工作，在财务岗位上发挥了应有的作用，做出了贡献。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财务经理工作总结篇四</w:t>
      </w:r>
    </w:p>
    <w:p>
      <w:pPr>
        <w:ind w:left="0" w:right="0" w:firstLine="560"/>
        <w:spacing w:before="450" w:after="450" w:line="312" w:lineRule="auto"/>
      </w:pPr>
      <w:r>
        <w:rPr>
          <w:rFonts w:ascii="宋体" w:hAnsi="宋体" w:eastAsia="宋体" w:cs="宋体"/>
          <w:color w:val="000"/>
          <w:sz w:val="28"/>
          <w:szCs w:val="28"/>
        </w:rPr>
        <w:t xml:space="preserve">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财务经理工作总结篇五</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5.5%，商办工业产品销售×××万元，比上年减少 10%，其它企业营 业收入实现×××万元，比上年增加 43%。全年毛利率达到 14.82%，比上年提高 0.52%。费用 水平本年实际为 7.7%，比上年升高 0.63%。全年实现利润×××万元，比上年增长 4.68%。其 中，商业企业利润×××万元，比上年增长 12.5%，商办工业利润×××万元，比上年下降 28.8 7%。销售利润率本年为 4.83%，比上年下降 0.05%。其中，商业企业为 4.81%，上升 0.3%。</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(二)主要财务情况分析 1.销售收入情况 通过强化竞争 意识，调整经营结构，增设经营网点，扩大销售范围，促进了销售收入的提高。如南一百货商店销售 收入比去年增加 296.4 万元;古都五交公司比上年增加 396.2 万元。</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144.8 万元，费用水平上升 0.82%其其中：①运杂费增加 1 3.1 万元;②保管费增加 4.5 万元;③工资总额 3.1 万元;④福利费增加 6.7 万元;⑤房屋租赁 费增加 50.2 万元;③低值易耗品摊销增加 5.2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12.8 万元;②调整了房屋租赁价格， 使费用增加了 50.2 万元;③企业普调工资，使费用相对增加 80.9 万元。扣除这三种因素影响，本 期费用绝对额为 905.6 万元，比上年相对减少 10.2 万元。费用水平为 6.7%，比上年下降 0.4%。</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28.7%。其中： 商业资金占用额×××万元，占全部流动资金的 55%，比上年下降 6.87%。结算资金占用额为×× ×万元，占 31.8%，比上年上升了 8.65%。其中：应收货款和其他应收款比上年增加 548.1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804.3 万元，利润增加了 41.8 万元;②由于毛利率比上年增加 0.52%，使利润增 加 80 万元;③由于其他各项收入比同期多收 43 万元，使利润增加 42.7 万元;④由于支出额比上年 少支出 6.1 万元，使利润增加 6.1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0.8 2%，使利润减少 105.6 万元;②由于税率比上年上浮 0.04%，使利润少实现 5 万元;③由于财产 损失比上年多 16.8 万元，使利润减少 16.8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财务经理工作总结篇七</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财务经理工作总结篇八</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财务经理工作总结篇九</w:t>
      </w:r>
    </w:p>
    <w:p>
      <w:pPr>
        <w:ind w:left="0" w:right="0" w:firstLine="560"/>
        <w:spacing w:before="450" w:after="450" w:line="312" w:lineRule="auto"/>
      </w:pPr>
      <w:r>
        <w:rPr>
          <w:rFonts w:ascii="宋体" w:hAnsi="宋体" w:eastAsia="宋体" w:cs="宋体"/>
          <w:color w:val="000"/>
          <w:sz w:val="28"/>
          <w:szCs w:val="28"/>
        </w:rPr>
        <w:t xml:space="preserve">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w:t>
      </w:r>
    </w:p>
    <w:p>
      <w:pPr>
        <w:ind w:left="0" w:right="0" w:firstLine="560"/>
        <w:spacing w:before="450" w:after="450" w:line="312" w:lineRule="auto"/>
      </w:pPr>
      <w:r>
        <w:rPr>
          <w:rFonts w:ascii="宋体" w:hAnsi="宋体" w:eastAsia="宋体" w:cs="宋体"/>
          <w:color w:val="000"/>
          <w:sz w:val="28"/>
          <w:szCs w:val="28"/>
        </w:rPr>
        <w:t xml:space="preserve">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做好会计核算和会计监督</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w:t>
      </w:r>
    </w:p>
    <w:p>
      <w:pPr>
        <w:ind w:left="0" w:right="0" w:firstLine="560"/>
        <w:spacing w:before="450" w:after="450" w:line="312" w:lineRule="auto"/>
      </w:pPr>
      <w:r>
        <w:rPr>
          <w:rFonts w:ascii="宋体" w:hAnsi="宋体" w:eastAsia="宋体" w:cs="宋体"/>
          <w:color w:val="000"/>
          <w:sz w:val="28"/>
          <w:szCs w:val="28"/>
        </w:rPr>
        <w:t xml:space="preserve">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(二)加强费用的控制、审核工作</w:t>
      </w:r>
    </w:p>
    <w:p>
      <w:pPr>
        <w:ind w:left="0" w:right="0" w:firstLine="560"/>
        <w:spacing w:before="450" w:after="450" w:line="312" w:lineRule="auto"/>
      </w:pPr>
      <w:r>
        <w:rPr>
          <w:rFonts w:ascii="宋体" w:hAnsi="宋体" w:eastAsia="宋体" w:cs="宋体"/>
          <w:color w:val="000"/>
          <w:sz w:val="28"/>
          <w:szCs w:val="28"/>
        </w:rPr>
        <w:t xml:space="preserve">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因此，我们需要做到以下几点：</w:t>
      </w:r>
    </w:p>
    <w:p>
      <w:pPr>
        <w:ind w:left="0" w:right="0" w:firstLine="560"/>
        <w:spacing w:before="450" w:after="450" w:line="312" w:lineRule="auto"/>
      </w:pPr>
      <w:r>
        <w:rPr>
          <w:rFonts w:ascii="宋体" w:hAnsi="宋体" w:eastAsia="宋体" w:cs="宋体"/>
          <w:color w:val="000"/>
          <w:sz w:val="28"/>
          <w:szCs w:val="28"/>
        </w:rPr>
        <w:t xml:space="preserve">1、树立全新的财务管理目标</w:t>
      </w:r>
    </w:p>
    <w:p>
      <w:pPr>
        <w:ind w:left="0" w:right="0" w:firstLine="560"/>
        <w:spacing w:before="450" w:after="450" w:line="312" w:lineRule="auto"/>
      </w:pPr>
      <w:r>
        <w:rPr>
          <w:rFonts w:ascii="宋体" w:hAnsi="宋体" w:eastAsia="宋体" w:cs="宋体"/>
          <w:color w:val="000"/>
          <w:sz w:val="28"/>
          <w:szCs w:val="28"/>
        </w:rPr>
        <w:t xml:space="preserve">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3、预测现金流量——“现金为王”。</w:t>
      </w:r>
    </w:p>
    <w:p>
      <w:pPr>
        <w:ind w:left="0" w:right="0" w:firstLine="560"/>
        <w:spacing w:before="450" w:after="450" w:line="312" w:lineRule="auto"/>
      </w:pPr>
      <w:r>
        <w:rPr>
          <w:rFonts w:ascii="宋体" w:hAnsi="宋体" w:eastAsia="宋体" w:cs="宋体"/>
          <w:color w:val="000"/>
          <w:sz w:val="28"/>
          <w:szCs w:val="28"/>
        </w:rPr>
        <w:t xml:space="preserve">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(四)正确处理好三种关系</w:t>
      </w:r>
    </w:p>
    <w:p>
      <w:pPr>
        <w:ind w:left="0" w:right="0" w:firstLine="560"/>
        <w:spacing w:before="450" w:after="450" w:line="312" w:lineRule="auto"/>
      </w:pPr>
      <w:r>
        <w:rPr>
          <w:rFonts w:ascii="宋体" w:hAnsi="宋体" w:eastAsia="宋体" w:cs="宋体"/>
          <w:color w:val="000"/>
          <w:sz w:val="28"/>
          <w:szCs w:val="28"/>
        </w:rPr>
        <w:t xml:space="preserve">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做好沟通、协调和协同!</w:t>
      </w:r>
    </w:p>
    <w:p>
      <w:pPr>
        <w:ind w:left="0" w:right="0" w:firstLine="560"/>
        <w:spacing w:before="450" w:after="450" w:line="312" w:lineRule="auto"/>
      </w:pPr>
      <w:r>
        <w:rPr>
          <w:rFonts w:ascii="宋体" w:hAnsi="宋体" w:eastAsia="宋体" w:cs="宋体"/>
          <w:color w:val="000"/>
          <w:sz w:val="28"/>
          <w:szCs w:val="28"/>
        </w:rPr>
        <w:t xml:space="preserve">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(五)加强财务队伍建设</w:t>
      </w:r>
    </w:p>
    <w:p>
      <w:pPr>
        <w:ind w:left="0" w:right="0" w:firstLine="560"/>
        <w:spacing w:before="450" w:after="450" w:line="312" w:lineRule="auto"/>
      </w:pPr>
      <w:r>
        <w:rPr>
          <w:rFonts w:ascii="宋体" w:hAnsi="宋体" w:eastAsia="宋体" w:cs="宋体"/>
          <w:color w:val="000"/>
          <w:sz w:val="28"/>
          <w:szCs w:val="28"/>
        </w:rPr>
        <w:t xml:space="preserve">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财务经理工作总结篇十二</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财务经理工作总结篇十四</w:t>
      </w:r>
    </w:p>
    <w:p>
      <w:pPr>
        <w:ind w:left="0" w:right="0" w:firstLine="560"/>
        <w:spacing w:before="450" w:after="450" w:line="312" w:lineRule="auto"/>
      </w:pPr>
      <w:r>
        <w:rPr>
          <w:rFonts w:ascii="宋体" w:hAnsi="宋体" w:eastAsia="宋体" w:cs="宋体"/>
          <w:color w:val="000"/>
          <w:sz w:val="28"/>
          <w:szCs w:val="28"/>
        </w:rPr>
        <w:t xml:space="preserve">xx年在站领导的支持和帮助下,我们财务科人员团结协作, 以求真务实的工作精神,较好的完成了各项工作任务,在平凡的工作中取得了一定成绩，现就xx年财务科工作总结如下：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总站自设置“零余额账户”两年以来,财政预算资金管理更加科学、规范。今年，总站财务严格按照财政局“零余额账户”有关规定，按时申报用款计划指标，及时将银行代付的电话费、保险费、工会经费、养路费等转账业务“授权支付令”送达银行，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(2)、完成了住房公积金和个人所得税的代扣代缴、报销公费医疗费管理、帐务处理等财务管理工作。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下半年，经测算调整了住房公积金基数，补缴了无房新职工住房补贴，上缴了残疾人保证金，对车辆的保险费、燃料费、维修费等财政直接支付业务进行了网上发票打印工作，对购置时间长、配置低、技术落后的部分办公设备通过“政府采购”进行了更换，并按规定进行帐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(1)年初按照市财政局国库处要求完成了xx年、xx年预算收支新旧科目转换工作。</w:t>
      </w:r>
    </w:p>
    <w:p>
      <w:pPr>
        <w:ind w:left="0" w:right="0" w:firstLine="560"/>
        <w:spacing w:before="450" w:after="450" w:line="312" w:lineRule="auto"/>
      </w:pPr>
      <w:r>
        <w:rPr>
          <w:rFonts w:ascii="宋体" w:hAnsi="宋体" w:eastAsia="宋体" w:cs="宋体"/>
          <w:color w:val="000"/>
          <w:sz w:val="28"/>
          <w:szCs w:val="28"/>
        </w:rPr>
        <w:t xml:space="preserve">(2)2月份北京市财政局转发《财政部关于开展全国行政事业单位资产清查工作》的通知，并对资产清查工作进行了部署，总站财务科与办公室有关人员认真学习了文件精神，落实做好已进行的北京市行政事业单位资产清查工作与这次清查工作的有效衔接。对固定资产账、其他货币资金等银行往来账款进行了逐笔核对，4月完成了《全国行政事业单位资产清查报表》的填报工作，并上报市财政局。</w:t>
      </w:r>
    </w:p>
    <w:p>
      <w:pPr>
        <w:ind w:left="0" w:right="0" w:firstLine="560"/>
        <w:spacing w:before="450" w:after="450" w:line="312" w:lineRule="auto"/>
      </w:pPr>
      <w:r>
        <w:rPr>
          <w:rFonts w:ascii="宋体" w:hAnsi="宋体" w:eastAsia="宋体" w:cs="宋体"/>
          <w:color w:val="000"/>
          <w:sz w:val="28"/>
          <w:szCs w:val="28"/>
        </w:rPr>
        <w:t xml:space="preserve">(3)上半年市财政局组织开展公务仓管理调研,我们按财政要求并结合本单位实际情况填报了“公务仓调研系列报表”工作。</w:t>
      </w:r>
    </w:p>
    <w:p>
      <w:pPr>
        <w:ind w:left="0" w:right="0" w:firstLine="560"/>
        <w:spacing w:before="450" w:after="450" w:line="312" w:lineRule="auto"/>
      </w:pPr>
      <w:r>
        <w:rPr>
          <w:rFonts w:ascii="宋体" w:hAnsi="宋体" w:eastAsia="宋体" w:cs="宋体"/>
          <w:color w:val="000"/>
          <w:sz w:val="28"/>
          <w:szCs w:val="28"/>
        </w:rPr>
        <w:t xml:space="preserve">(4)6月份财务科与办公室积极配合完成了四位未达标职工住房补贴数据填报工作，并按规定时间上报了市总有关部门。</w:t>
      </w:r>
    </w:p>
    <w:p>
      <w:pPr>
        <w:ind w:left="0" w:right="0" w:firstLine="560"/>
        <w:spacing w:before="450" w:after="450" w:line="312" w:lineRule="auto"/>
      </w:pPr>
      <w:r>
        <w:rPr>
          <w:rFonts w:ascii="宋体" w:hAnsi="宋体" w:eastAsia="宋体" w:cs="宋体"/>
          <w:color w:val="000"/>
          <w:sz w:val="28"/>
          <w:szCs w:val="28"/>
        </w:rPr>
        <w:t xml:space="preserve">(5)9月份按照市财政局要求，安装《行政事业单位固定资产动态管理》软件,使总站固定资产纳入财政固定资产动态管理系统。</w:t>
      </w:r>
    </w:p>
    <w:p>
      <w:pPr>
        <w:ind w:left="0" w:right="0" w:firstLine="560"/>
        <w:spacing w:before="450" w:after="450" w:line="312" w:lineRule="auto"/>
      </w:pPr>
      <w:r>
        <w:rPr>
          <w:rFonts w:ascii="宋体" w:hAnsi="宋体" w:eastAsia="宋体" w:cs="宋体"/>
          <w:color w:val="000"/>
          <w:sz w:val="28"/>
          <w:szCs w:val="28"/>
        </w:rPr>
        <w:t xml:space="preserve">(6)按财政有关编制预算精神并结合总站实际支出情况，经讨论研究和认真测算，按规定时间完成了xx年预算上报工作。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3、年初接受北京市华通鉴会计师事务所对总站xx年财务收支情况审计,对审计所提出的问题进行了整改落实。下半年接受市总审计处对离任站长杜双福、张恒顺任职期间的经济责任审计。</w:t>
      </w:r>
    </w:p>
    <w:p>
      <w:pPr>
        <w:ind w:left="0" w:right="0" w:firstLine="560"/>
        <w:spacing w:before="450" w:after="450" w:line="312" w:lineRule="auto"/>
      </w:pPr>
      <w:r>
        <w:rPr>
          <w:rFonts w:ascii="宋体" w:hAnsi="宋体" w:eastAsia="宋体" w:cs="宋体"/>
          <w:color w:val="000"/>
          <w:sz w:val="28"/>
          <w:szCs w:val="28"/>
        </w:rPr>
        <w:t xml:space="preserve">二、优化支出结构,提高资金使用效益</w:t>
      </w:r>
    </w:p>
    <w:p>
      <w:pPr>
        <w:ind w:left="0" w:right="0" w:firstLine="560"/>
        <w:spacing w:before="450" w:after="450" w:line="312" w:lineRule="auto"/>
      </w:pPr>
      <w:r>
        <w:rPr>
          <w:rFonts w:ascii="宋体" w:hAnsi="宋体" w:eastAsia="宋体" w:cs="宋体"/>
          <w:color w:val="000"/>
          <w:sz w:val="28"/>
          <w:szCs w:val="28"/>
        </w:rPr>
        <w:t xml:space="preserve">今年北京市为支持奥运会工程，对行政事业单位项目预算资金缩减10%，总站按规定缩减了8万元项目资金, 在资金减少监督检查工作任务加重的情况下，总站领导充分发挥全站人员主观能动性，提出向管理要效益。在财务管理上，尽力减少不必要的开支，积极挖掘节约潜力。为节约办公开支财务科与其他部门协作将库房积存多年平时很少用的b4复印纸四箱裁成a4纸、在不影响网页浏览的情况下，减少了网络费用的支出等节约措施。在日常办公时,充分利用网络办公系统。通过总站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三、走出办公室，走进市场进行调研监测工作</w:t>
      </w:r>
    </w:p>
    <w:p>
      <w:pPr>
        <w:ind w:left="0" w:right="0" w:firstLine="560"/>
        <w:spacing w:before="450" w:after="450" w:line="312" w:lineRule="auto"/>
      </w:pPr>
      <w:r>
        <w:rPr>
          <w:rFonts w:ascii="宋体" w:hAnsi="宋体" w:eastAsia="宋体" w:cs="宋体"/>
          <w:color w:val="000"/>
          <w:sz w:val="28"/>
          <w:szCs w:val="28"/>
        </w:rPr>
        <w:t xml:space="preserve">今年以来，居民消费价格大幅度上涨，物价问题成为社会各界关注的热点问题之一，总站捕捉社会热点，及时改变工作思路，增加对与职工群众密切相关的油、肉、蛋、粮食四大类二十三种副食品价格监测。财务科按照总站提出“走出去，走进去”的要求，走向市场,对京客隆超市所售四大类十二种副食品进行为期四十天的价格监测，为总站市场食品价格趋势定期提供了基础数据。</w:t>
      </w:r>
    </w:p>
    <w:p>
      <w:pPr>
        <w:ind w:left="0" w:right="0" w:firstLine="560"/>
        <w:spacing w:before="450" w:after="450" w:line="312" w:lineRule="auto"/>
      </w:pPr>
      <w:r>
        <w:rPr>
          <w:rFonts w:ascii="宋体" w:hAnsi="宋体" w:eastAsia="宋体" w:cs="宋体"/>
          <w:color w:val="000"/>
          <w:sz w:val="28"/>
          <w:szCs w:val="28"/>
        </w:rPr>
        <w:t xml:space="preserve">四、积极参加业务培训，适应新形势的要求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财政局加大了预算管理改革力度，不断推出改革新举措。今年将会议费纳入“政府采购”、固定资产纳入财政“固定资产动态管理”、“车辆维修费网上结算”等。改革给会计工作带来许多新变化,这就需要不断地学习才能适应新形势的要求， 今年财务科人员先后参加了市总工资委在北戴河工人疗养院组织的财务培训班、会计人员继续教育培训班，以及财政局组织的各类业务培训班。通过培训提高了自身业务素质。</w:t>
      </w:r>
    </w:p>
    <w:p>
      <w:pPr>
        <w:ind w:left="0" w:right="0" w:firstLine="560"/>
        <w:spacing w:before="450" w:after="450" w:line="312" w:lineRule="auto"/>
      </w:pPr>
      <w:r>
        <w:rPr>
          <w:rFonts w:ascii="宋体" w:hAnsi="宋体" w:eastAsia="宋体" w:cs="宋体"/>
          <w:color w:val="000"/>
          <w:sz w:val="28"/>
          <w:szCs w:val="28"/>
        </w:rPr>
        <w:t xml:space="preserve">xx年在财务管理方面，我们虽然取得了一些成绩，但财务分析、沟通协调能力，距离上级业务主管部门、总站领导以及职工对我们的要求，还有一定距离，工作缺乏创新精神，下年度要进一步改进工作。</w:t>
      </w:r>
    </w:p>
    <w:p>
      <w:pPr>
        <w:ind w:left="0" w:right="0" w:firstLine="560"/>
        <w:spacing w:before="450" w:after="450" w:line="312" w:lineRule="auto"/>
      </w:pPr>
      <w:r>
        <w:rPr>
          <w:rFonts w:ascii="宋体" w:hAnsi="宋体" w:eastAsia="宋体" w:cs="宋体"/>
          <w:color w:val="000"/>
          <w:sz w:val="28"/>
          <w:szCs w:val="28"/>
        </w:rPr>
        <w:t xml:space="preserve">在新的一年里，我们认真学习深刻领会党的“十七”次代表大会精神，增强服务意识：在关系到职工个人利益方面，要认真掌握好政策;在资金支出方面及时向领导提出合理化建议。加强业务学习,使总站财务工作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