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医院送单子工作总结(实用3篇)</w:t>
      </w:r>
      <w:bookmarkEnd w:id="1"/>
    </w:p>
    <w:p>
      <w:pPr>
        <w:jc w:val="center"/>
        <w:spacing w:before="0" w:after="450"/>
      </w:pPr>
      <w:r>
        <w:rPr>
          <w:rFonts w:ascii="Arial" w:hAnsi="Arial" w:eastAsia="Arial" w:cs="Arial"/>
          <w:color w:val="999999"/>
          <w:sz w:val="20"/>
          <w:szCs w:val="20"/>
        </w:rPr>
        <w:t xml:space="preserve">来源：网络  作者：梦里花落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医院送单子工作总结120xx年，我院在卫生局的正确领导下，我院公共卫生科严格执行《20xx年国家基本公共卫生服务规范》以及上级业务部门的额累文件精神，严抓基本公共卫生服务项目工作，现将我院的工作总结汇报如下：1、结合我镇实际，我院成立了国家...</w:t>
      </w:r>
    </w:p>
    <w:p>
      <w:pPr>
        <w:ind w:left="0" w:right="0" w:firstLine="560"/>
        <w:spacing w:before="450" w:after="450" w:line="312" w:lineRule="auto"/>
      </w:pPr>
      <w:r>
        <w:rPr>
          <w:rFonts w:ascii="黑体" w:hAnsi="黑体" w:eastAsia="黑体" w:cs="黑体"/>
          <w:color w:val="000000"/>
          <w:sz w:val="36"/>
          <w:szCs w:val="36"/>
          <w:b w:val="1"/>
          <w:bCs w:val="1"/>
        </w:rPr>
        <w:t xml:space="preserve">医院送单子工作总结1</w:t>
      </w:r>
    </w:p>
    <w:p>
      <w:pPr>
        <w:ind w:left="0" w:right="0" w:firstLine="560"/>
        <w:spacing w:before="450" w:after="450" w:line="312" w:lineRule="auto"/>
      </w:pPr>
      <w:r>
        <w:rPr>
          <w:rFonts w:ascii="宋体" w:hAnsi="宋体" w:eastAsia="宋体" w:cs="宋体"/>
          <w:color w:val="000"/>
          <w:sz w:val="28"/>
          <w:szCs w:val="28"/>
        </w:rPr>
        <w:t xml:space="preserve">20xx年，我院在卫生局的正确领导下，我院公共卫生科严格执行《20xx年国家基本公共卫生服务规范》以及上级业务部门的额累文件精神，严抓基本公共卫生服务项目工作，现将我院的工作总结汇报如下：</w:t>
      </w:r>
    </w:p>
    <w:p>
      <w:pPr>
        <w:ind w:left="0" w:right="0" w:firstLine="560"/>
        <w:spacing w:before="450" w:after="450" w:line="312" w:lineRule="auto"/>
      </w:pPr>
      <w:r>
        <w:rPr>
          <w:rFonts w:ascii="宋体" w:hAnsi="宋体" w:eastAsia="宋体" w:cs="宋体"/>
          <w:color w:val="000"/>
          <w:sz w:val="28"/>
          <w:szCs w:val="28"/>
        </w:rPr>
        <w:t xml:space="preserve">1、结合我镇实际，我院成立了国家基本公共卫生服务项目领导小组，领导小组人员做了具体分工。</w:t>
      </w:r>
    </w:p>
    <w:p>
      <w:pPr>
        <w:ind w:left="0" w:right="0" w:firstLine="560"/>
        <w:spacing w:before="450" w:after="450" w:line="312" w:lineRule="auto"/>
      </w:pPr>
      <w:r>
        <w:rPr>
          <w:rFonts w:ascii="宋体" w:hAnsi="宋体" w:eastAsia="宋体" w:cs="宋体"/>
          <w:color w:val="000"/>
          <w:sz w:val="28"/>
          <w:szCs w:val="28"/>
        </w:rPr>
        <w:t xml:space="preserve">2、目工作的培训，并多次进行督导检查，保证了各项公共卫生工作按照计划完成。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3、基本公共卫生服务项目开展落实情况：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截止6月底全镇已建立20xx版健康档案xx份，其中高血压患者档案xx份，2型糖尿病患者档案xx份，65岁以上老年人档案xx份，0-6岁儿童健康管理档案xx份，孕产妇健康档案xx份，重性精神疾病管理档案xx份。</w:t>
      </w:r>
    </w:p>
    <w:p>
      <w:pPr>
        <w:ind w:left="0" w:right="0" w:firstLine="560"/>
        <w:spacing w:before="450" w:after="450" w:line="312" w:lineRule="auto"/>
      </w:pPr>
      <w:r>
        <w:rPr>
          <w:rFonts w:ascii="宋体" w:hAnsi="宋体" w:eastAsia="宋体" w:cs="宋体"/>
          <w:color w:val="000"/>
          <w:sz w:val="28"/>
          <w:szCs w:val="28"/>
        </w:rPr>
        <w:t xml:space="preserve">（二）对慢性病患者和重型精神疾病患者建立了门诊首次登记表与随访记录，</w:t>
      </w:r>
    </w:p>
    <w:p>
      <w:pPr>
        <w:ind w:left="0" w:right="0" w:firstLine="560"/>
        <w:spacing w:before="450" w:after="450" w:line="312" w:lineRule="auto"/>
      </w:pPr>
      <w:r>
        <w:rPr>
          <w:rFonts w:ascii="宋体" w:hAnsi="宋体" w:eastAsia="宋体" w:cs="宋体"/>
          <w:color w:val="000"/>
          <w:sz w:val="28"/>
          <w:szCs w:val="28"/>
        </w:rPr>
        <w:t xml:space="preserve">（三）健康教育我院通过印刷宣传资料，每月开展健康教育知识讲座，播放健康教育影响等形式对辖区居民进行了健康普及。</w:t>
      </w:r>
    </w:p>
    <w:p>
      <w:pPr>
        <w:ind w:left="0" w:right="0" w:firstLine="560"/>
        <w:spacing w:before="450" w:after="450" w:line="312" w:lineRule="auto"/>
      </w:pPr>
      <w:r>
        <w:rPr>
          <w:rFonts w:ascii="宋体" w:hAnsi="宋体" w:eastAsia="宋体" w:cs="宋体"/>
          <w:color w:val="000"/>
          <w:sz w:val="28"/>
          <w:szCs w:val="28"/>
        </w:rPr>
        <w:t xml:space="preserve">（四）免疫接种我院免费接种乙肝疫苗、卡介苗、脊灰疫苗、百白破疫苗、麻疹疫苗（麻风、麻腮风）、甲肝疫苗、流脑疫苗、乙脑疫苗、白破二联等国家免疫规划疫苗，未发现及报告预防接种中的疑似异常反应，对辖区内计划免疫疫苗预防疾病进行主动监测，截止6月底无病发生。</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一是依据《传染病防治法》《传染病信息报告管理规范》以及传染病报告与处理规范要求，建立健全了传染病报告管理制度。二是定期对单位人员进行传染病防治知识、技能的培训；采取多种形式的宣传教育。</w:t>
      </w:r>
    </w:p>
    <w:p>
      <w:pPr>
        <w:ind w:left="0" w:right="0" w:firstLine="560"/>
        <w:spacing w:before="450" w:after="450" w:line="312" w:lineRule="auto"/>
      </w:pPr>
      <w:r>
        <w:rPr>
          <w:rFonts w:ascii="宋体" w:hAnsi="宋体" w:eastAsia="宋体" w:cs="宋体"/>
          <w:color w:val="000"/>
          <w:sz w:val="28"/>
          <w:szCs w:val="28"/>
        </w:rPr>
        <w:t xml:space="preserve">在半年的不断摸索中我院的基本公共卫生工作已基本进入正轨，但从总的考核情况看仍然存在不少问题和薄弱环节。归纳起来，主要有一下几个方面：一是组织功能发挥不到位。特别是村卫生室乡村医生在基本公共卫生服务项目工作中的配合不够，在一定程度上影响了工作质量。二是措施不够扎实。三是健康教育工作有待加强。四是慢性病管理和老年人保健工作尚需规范。慢性病人管理随访不及时；服务项目工作重点是针对存在的问题，我院将扎扎实实地抓整改抓落实，着重做好以下几个方面工作：一是我院认真对照日常督导检查中发现的问题，紧密结合上级部门的指导意见，进一步强化责任，落实措施，扎扎实实地抓好整改落实工作。二是健全工作机制，强化工作职责。各科室要切实加强对卫生室公共卫生服务工作的指导，健全工作机制，加强工作职责，及时分析汇总上报项目实施情况发现问题及时采取有效措施整改。三是加大宣传力度，提高健康意识。各村卫生室要利用慢性病随访、发放健康教育服务包等入户机会对群众进行相关知识的健康教育，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医院送单子工作总结2</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帮扶队伍到县乡镇各卫生院开展对口帮扶工作。现将项目工作情况总结如下：</w:t>
      </w:r>
    </w:p>
    <w:p>
      <w:pPr>
        <w:ind w:left="0" w:right="0" w:firstLine="560"/>
        <w:spacing w:before="450" w:after="450" w:line="312" w:lineRule="auto"/>
      </w:pPr>
      <w:r>
        <w:rPr>
          <w:rFonts w:ascii="宋体" w:hAnsi="宋体" w:eastAsia="宋体" w:cs="宋体"/>
          <w:color w:val="000"/>
          <w:sz w:val="28"/>
          <w:szCs w:val="28"/>
        </w:rPr>
        <w:t xml:space="preserve">&gt;一、实施办法</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实施“对口帮扶乡镇卫生院”项目工作是提高农村医疗机构服务能力的重要途径，也是探索建立城市医院帮扶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我院组成项目领导小组，下设办公室，专门负责项目的决策和实施等工作，为项目工作奠定了扎实的组织基础。同时，层层制定考核办法，加强考核，增强做好项目的责任意识，有效促进了全县农村医疗卫生事业的健康发展。</w:t>
      </w:r>
    </w:p>
    <w:p>
      <w:pPr>
        <w:ind w:left="0" w:right="0" w:firstLine="560"/>
        <w:spacing w:before="450" w:after="450" w:line="312" w:lineRule="auto"/>
      </w:pPr>
      <w:r>
        <w:rPr>
          <w:rFonts w:ascii="宋体" w:hAnsi="宋体" w:eastAsia="宋体" w:cs="宋体"/>
          <w:color w:val="000"/>
          <w:sz w:val="28"/>
          <w:szCs w:val="28"/>
        </w:rPr>
        <w:t xml:space="preserve">&gt;（二）精心组织，抓好落实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为使新一轮的项目目标取得显著成效，20xx年，县卫生局根据20xx年项目工作取得的成效和存在的问题，针对老百姓最迫切的医疗保健需求和乡镇卫生院亟待提高的相关专业技术需要，调整了项目</w:t>
      </w:r>
    </w:p>
    <w:p>
      <w:pPr>
        <w:ind w:left="0" w:right="0" w:firstLine="560"/>
        <w:spacing w:before="450" w:after="450" w:line="312" w:lineRule="auto"/>
      </w:pPr>
      <w:r>
        <w:rPr>
          <w:rFonts w:ascii="宋体" w:hAnsi="宋体" w:eastAsia="宋体" w:cs="宋体"/>
          <w:color w:val="000"/>
          <w:sz w:val="28"/>
          <w:szCs w:val="28"/>
        </w:rPr>
        <w:t xml:space="preserve">方案，重新确定了对口帮扶关系。于5月中旬，召开了20xx年“对口帮扶乡镇卫生院”启动大会，总结了20xx年项目工作，部署和推动城乡医院对口帮扶工作的深入开展。会议上，卫生局领导提出要坚持“六个结合”。即坚持县医院工作与帮扶乡镇卫生院工作相结合、临床与公共卫生服务工作相结合、帮扶医疗队员职称类别及专业技术与受援单位科室类别及专业需求相结合、巡回医疗与固定驻守服务相结合、长期帮扶与短期帮扶相结合、帮扶单位下派人员与受援单位上派人员临床进修相结合。</w:t>
      </w:r>
    </w:p>
    <w:p>
      <w:pPr>
        <w:ind w:left="0" w:right="0" w:firstLine="560"/>
        <w:spacing w:before="450" w:after="450" w:line="312" w:lineRule="auto"/>
      </w:pPr>
      <w:r>
        <w:rPr>
          <w:rFonts w:ascii="宋体" w:hAnsi="宋体" w:eastAsia="宋体" w:cs="宋体"/>
          <w:color w:val="000"/>
          <w:sz w:val="28"/>
          <w:szCs w:val="28"/>
        </w:rPr>
        <w:t xml:space="preserve">&gt;（三）强化措施，稳步推进</w:t>
      </w:r>
    </w:p>
    <w:p>
      <w:pPr>
        <w:ind w:left="0" w:right="0" w:firstLine="560"/>
        <w:spacing w:before="450" w:after="450" w:line="312" w:lineRule="auto"/>
      </w:pPr>
      <w:r>
        <w:rPr>
          <w:rFonts w:ascii="宋体" w:hAnsi="宋体" w:eastAsia="宋体" w:cs="宋体"/>
          <w:color w:val="000"/>
          <w:sz w:val="28"/>
          <w:szCs w:val="28"/>
        </w:rPr>
        <w:t xml:space="preserve">我院以帮助受援医院培养医疗人才为重点，以提高受援医院技术水平为关键，开展了大量工作。</w:t>
      </w:r>
    </w:p>
    <w:p>
      <w:pPr>
        <w:ind w:left="0" w:right="0" w:firstLine="560"/>
        <w:spacing w:before="450" w:after="450" w:line="312" w:lineRule="auto"/>
      </w:pPr>
      <w:r>
        <w:rPr>
          <w:rFonts w:ascii="宋体" w:hAnsi="宋体" w:eastAsia="宋体" w:cs="宋体"/>
          <w:color w:val="000"/>
          <w:sz w:val="28"/>
          <w:szCs w:val="28"/>
        </w:rPr>
        <w:t xml:space="preserve">一是我院结合实际，协助受援乡镇卫生院，加强和规范了规章制度、岗位职责与操作规范，从而实现了“工作有制度、岗位有职责、操作有规范”。</w:t>
      </w:r>
    </w:p>
    <w:p>
      <w:pPr>
        <w:ind w:left="0" w:right="0" w:firstLine="560"/>
        <w:spacing w:before="450" w:after="450" w:line="312" w:lineRule="auto"/>
      </w:pPr>
      <w:r>
        <w:rPr>
          <w:rFonts w:ascii="宋体" w:hAnsi="宋体" w:eastAsia="宋体" w:cs="宋体"/>
          <w:color w:val="000"/>
          <w:sz w:val="28"/>
          <w:szCs w:val="28"/>
        </w:rPr>
        <w:t xml:space="preserve">二是在医疗质量管理上，医疗队员认真规范病历与处方的书写、合理使用抗生素、强化护理质量监控和院内感染控制等，进一步提高基层卫生院的服务水平。</w:t>
      </w:r>
    </w:p>
    <w:p>
      <w:pPr>
        <w:ind w:left="0" w:right="0" w:firstLine="560"/>
        <w:spacing w:before="450" w:after="450" w:line="312" w:lineRule="auto"/>
      </w:pPr>
      <w:r>
        <w:rPr>
          <w:rFonts w:ascii="宋体" w:hAnsi="宋体" w:eastAsia="宋体" w:cs="宋体"/>
          <w:color w:val="000"/>
          <w:sz w:val="28"/>
          <w:szCs w:val="28"/>
        </w:rPr>
        <w:t xml:space="preserve">三是向受援医院捐赠了一批适合农村医疗服务需要的设备和物品，改善了服务条件。为受援医院援助设备、药品、物资等，通过技术设备的支持和帮助，切实促进了乡镇卫生院的发展，有效的解决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四是强化培训指导，推进技术帮扶。我院针对乡镇卫生院的实际情况，通过巡回医疗、组织查房、手术示教、疑难病例讨论等各种形式有针对性地培养当地医护人员。</w:t>
      </w:r>
    </w:p>
    <w:p>
      <w:pPr>
        <w:ind w:left="0" w:right="0" w:firstLine="560"/>
        <w:spacing w:before="450" w:after="450" w:line="312" w:lineRule="auto"/>
      </w:pPr>
      <w:r>
        <w:rPr>
          <w:rFonts w:ascii="宋体" w:hAnsi="宋体" w:eastAsia="宋体" w:cs="宋体"/>
          <w:color w:val="000"/>
          <w:sz w:val="28"/>
          <w:szCs w:val="28"/>
        </w:rPr>
        <w:t xml:space="preserve">五是积极探索长效机制建设，我院对口帮扶乡镇卫生院工作，任务一定三年不变。</w:t>
      </w:r>
    </w:p>
    <w:p>
      <w:pPr>
        <w:ind w:left="0" w:right="0" w:firstLine="560"/>
        <w:spacing w:before="450" w:after="450" w:line="312" w:lineRule="auto"/>
      </w:pPr>
      <w:r>
        <w:rPr>
          <w:rFonts w:ascii="黑体" w:hAnsi="黑体" w:eastAsia="黑体" w:cs="黑体"/>
          <w:color w:val="000000"/>
          <w:sz w:val="36"/>
          <w:szCs w:val="36"/>
          <w:b w:val="1"/>
          <w:bCs w:val="1"/>
        </w:rPr>
        <w:t xml:space="preserve">医院送单子工作总结3</w:t>
      </w:r>
    </w:p>
    <w:p>
      <w:pPr>
        <w:ind w:left="0" w:right="0" w:firstLine="560"/>
        <w:spacing w:before="450" w:after="450" w:line="312" w:lineRule="auto"/>
      </w:pPr>
      <w:r>
        <w:rPr>
          <w:rFonts w:ascii="宋体" w:hAnsi="宋体" w:eastAsia="宋体" w:cs="宋体"/>
          <w:color w:val="000"/>
          <w:sz w:val="28"/>
          <w:szCs w:val="28"/>
        </w:rPr>
        <w:t xml:space="preserve">转眼间又到了年底，这一年的工作已经接近了尾声，根据自身工作的实际情况，我对自己的工作做出分析评定，总结经验教训，提出改进方法，以便使自己在今后的工作中能惩前毖后，扬长补短，为今后不断改进工作方法，提高工作效率提供依据。以下是我的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医院窗口服务也不例外。我认为窗口服务工作的全局就是，“树立医院形象，使患者对医院的医疗服务满意度和忠诚度最大化。”最大限度的保护患者的利益，是提高我们医院服务的核心竞争力的一个重要组成部分。做好窗口服务工作，同时也是对医院服务水平的宣传，以及对医院服务医疗水平的情报收集，以便作出及时改进，使服务更好的满足医院患者。</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医院窗口服务人员不仅要有较强的专业技术知识，还应该具备良好的沟通交流能力。窗口服务往往不是如患者反映的服务质量不行，所以这个时候就需要我们找出症结所在，和患者进行交流、沟通，规范操作，从而避免患者对我医院的不信任乃至对医院形象的损害。在日常的工作中要做到较好跟患者的沟通，做到令患者满意就是对医院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医疗行业的不断发展，竞争不断强化，如何做好窗口服务，也是加强医院品牌竞争的强力底牌。作为窗口服务人员，要在窗口服务现场勤于观察、独立思考、多与同事交流,努力不断提高自己的业务水平。每次优秀的窗口服务，代表了患者对本院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患者的沟通。尤其是对窗口服务的工作，积极的思想和平和的心态才能促进工作进步和工作的顺利，在窗口服务的工作中要有好的方法技术与判断力才能使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2025-06-20T01:03:15+08:00</dcterms:created>
  <dcterms:modified xsi:type="dcterms:W3CDTF">2025-06-20T01:03:15+08:00</dcterms:modified>
</cp:coreProperties>
</file>

<file path=docProps/custom.xml><?xml version="1.0" encoding="utf-8"?>
<Properties xmlns="http://schemas.openxmlformats.org/officeDocument/2006/custom-properties" xmlns:vt="http://schemas.openxmlformats.org/officeDocument/2006/docPropsVTypes"/>
</file>