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西游记一到十五回读后感300字</w:t>
      </w:r>
      <w:bookmarkEnd w:id="1"/>
    </w:p>
    <w:p>
      <w:pPr>
        <w:jc w:val="center"/>
        <w:spacing w:before="0" w:after="450"/>
      </w:pPr>
      <w:r>
        <w:rPr>
          <w:rFonts w:ascii="Arial" w:hAnsi="Arial" w:eastAsia="Arial" w:cs="Arial"/>
          <w:color w:val="999999"/>
          <w:sz w:val="20"/>
          <w:szCs w:val="20"/>
        </w:rPr>
        <w:t xml:space="preserve">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西游记一到十五回读后感300字5篇《西游记》的艺术魅力，除了它的奇异想象，就要数它的趣味了，如果让你写一篇西游记读后感，你知道怎么写吗？今天多多范文网小编：落花成痕 小编倾情推荐西游记一到十五回读后感300字平台每日免费分享海量学习资...</w:t>
      </w:r>
    </w:p>
    <w:p>
      <w:pPr>
        <w:ind w:left="0" w:right="0" w:firstLine="560"/>
        <w:spacing w:before="450" w:after="450" w:line="312" w:lineRule="auto"/>
      </w:pPr>
      <w:r>
        <w:rPr>
          <w:rFonts w:ascii="宋体" w:hAnsi="宋体" w:eastAsia="宋体" w:cs="宋体"/>
          <w:color w:val="000"/>
          <w:sz w:val="28"/>
          <w:szCs w:val="28"/>
        </w:rPr>
        <w:t xml:space="preserve">西游记一到十五回读后感300字5篇</w:t>
      </w:r>
    </w:p>
    <w:p>
      <w:pPr>
        <w:ind w:left="0" w:right="0" w:firstLine="560"/>
        <w:spacing w:before="450" w:after="450" w:line="312" w:lineRule="auto"/>
      </w:pPr>
      <w:r>
        <w:rPr>
          <w:rFonts w:ascii="宋体" w:hAnsi="宋体" w:eastAsia="宋体" w:cs="宋体"/>
          <w:color w:val="000"/>
          <w:sz w:val="28"/>
          <w:szCs w:val="28"/>
        </w:rPr>
        <w:t xml:space="preserve">《西游记》的艺术魅力，除了它的奇异想象，就要数它的趣味了，如果让你写一篇西游记读后感，你知道怎么写吗？今天多多范文网小编：落花成痕 小编倾情推荐西游记一到十五回读后感300字平台每日免费分享海量学习资料，和工作总结范文，工作计划范文，优秀作文，写作范文技巧内容希望在学习道路上“助一臂之力”。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《西游记》是一本优秀的神魔小说，它与《红楼梦》《三国演义》《水浒传》并称为中国古代四大名著。这本书记述了唐僧师徒四人经过九九八十一难，最终到西天取得真经的故事。</w:t>
      </w:r>
    </w:p>
    <w:p>
      <w:pPr>
        <w:ind w:left="0" w:right="0" w:firstLine="560"/>
        <w:spacing w:before="450" w:after="450" w:line="312" w:lineRule="auto"/>
      </w:pPr>
      <w:r>
        <w:rPr>
          <w:rFonts w:ascii="宋体" w:hAnsi="宋体" w:eastAsia="宋体" w:cs="宋体"/>
          <w:color w:val="000"/>
          <w:sz w:val="28"/>
          <w:szCs w:val="28"/>
        </w:rPr>
        <w:t xml:space="preserve">孙悟空在《西游记》中是一个个性特别鲜明，形象尤为突出的书中的人物描写细微至极，惟妙惟肖，出神入化一般。孙悟空神通广大，筋斗云十万八千里，腾云驾雾，来去无踪;唐僧一本正经，心地善良;沙和尚吃苦耐劳，诚恳老实;猪八戒好吃懒做，贪图美色，但也有善良的一面。</w:t>
      </w:r>
    </w:p>
    <w:p>
      <w:pPr>
        <w:ind w:left="0" w:right="0" w:firstLine="560"/>
        <w:spacing w:before="450" w:after="450" w:line="312" w:lineRule="auto"/>
      </w:pPr>
      <w:r>
        <w:rPr>
          <w:rFonts w:ascii="宋体" w:hAnsi="宋体" w:eastAsia="宋体" w:cs="宋体"/>
          <w:color w:val="000"/>
          <w:sz w:val="28"/>
          <w:szCs w:val="28"/>
        </w:rPr>
        <w:t xml:space="preserve">在《三打白骨精》的故事里，白骨精为了长生不老，想吃掉唐僧，先后变成了村姑、老妇人、老公公，来蒙骗唐僧。孙悟空火眼金睛，一眼就看穿了白骨精的诡计，可是三番五次都被不辨是非的唐僧阻拦、误解，重重压力下他仍不畏艰险，靠着机智勇敢、意志坚定、勇往直前的精神，最终消灭了妖精。可孙悟空对师父的每一次误解和惩罚却从不辩解，从不抱怨，更不记仇，总是默默地付出，忠心耿耿、尽心竭力地保护他。他这宽容大量及默默奉献的精神，值得我佩服。想想自己真惭愧，爸爸妈妈偶尔责骂我一下，我就发脾气、摔东西，甚至以离家出走来威胁……</w:t>
      </w:r>
    </w:p>
    <w:p>
      <w:pPr>
        <w:ind w:left="0" w:right="0" w:firstLine="560"/>
        <w:spacing w:before="450" w:after="450" w:line="312" w:lineRule="auto"/>
      </w:pPr>
      <w:r>
        <w:rPr>
          <w:rFonts w:ascii="宋体" w:hAnsi="宋体" w:eastAsia="宋体" w:cs="宋体"/>
          <w:color w:val="000"/>
          <w:sz w:val="28"/>
          <w:szCs w:val="28"/>
        </w:rPr>
        <w:t xml:space="preserve">孙悟空在花果山称“齐天大圣”，被激怒的玉帝派天兵天将捉拿他时，他却毫不畏惧，兵来将挡，水来土掩，大闹天宫。虽然最后他还是被如来佛压在五指山下，但他这种敢爱敢恨，敢于反抗，勇于斗争，永不服输的性格，让我敬佩不已。特别是在取经路上，千难万险，孙悟空无论遇到多少困难也从未退缩，哪怕唐僧说灰心丧气的话，八戒吵着散伙，他总是能以苦为乐，并乐观积极地从旁加以劝慰他们一起克服，始终坚定不移，不改初心。哎，我在学习上一遇到困难就害怕，不是想办法去解决，而是急着去问别人答案……</w:t>
      </w:r>
    </w:p>
    <w:p>
      <w:pPr>
        <w:ind w:left="0" w:right="0" w:firstLine="560"/>
        <w:spacing w:before="450" w:after="450" w:line="312" w:lineRule="auto"/>
      </w:pPr>
      <w:r>
        <w:rPr>
          <w:rFonts w:ascii="宋体" w:hAnsi="宋体" w:eastAsia="宋体" w:cs="宋体"/>
          <w:color w:val="000"/>
          <w:sz w:val="28"/>
          <w:szCs w:val="28"/>
        </w:rPr>
        <w:t xml:space="preserve">读了《西游记》后，我觉得自己要向孙悟空学习，做一个坚强勇敢，意志坚定，不畏困难，永不言败的强者。</w:t>
      </w:r>
    </w:p>
    <w:p>
      <w:pPr>
        <w:ind w:left="0" w:right="0" w:firstLine="560"/>
        <w:spacing w:before="450" w:after="450" w:line="312" w:lineRule="auto"/>
      </w:pPr>
      <w:r>
        <w:rPr>
          <w:rFonts w:ascii="宋体" w:hAnsi="宋体" w:eastAsia="宋体" w:cs="宋体"/>
          <w:color w:val="000"/>
          <w:sz w:val="28"/>
          <w:szCs w:val="28"/>
        </w:rPr>
        <w:t xml:space="preserve">《西游记》里一个个有趣的故事情节让人回味无穷，一个个鲜活的人物形象时常在脑海浮现。有人说：“每一本书，都像一盏奇特的灯，不过它照亮的不是黑夜，而是求知者的心灵。”但是我觉得《西游记》不仅是一盏永不熄灭的长明灯，照亮了我的心灵，更像是一位无声的老师，一位知心的朋友，它教我学会勇敢，学会坚强，学会宽容，学会乐观，学会默默付出，不求回报……</w:t>
      </w:r>
    </w:p>
    <w:p>
      <w:pPr>
        <w:ind w:left="0" w:right="0" w:firstLine="560"/>
        <w:spacing w:before="450" w:after="450" w:line="312" w:lineRule="auto"/>
      </w:pPr>
      <w:r>
        <w:rPr>
          <w:rFonts w:ascii="宋体" w:hAnsi="宋体" w:eastAsia="宋体" w:cs="宋体"/>
          <w:color w:val="000"/>
          <w:sz w:val="28"/>
          <w:szCs w:val="28"/>
        </w:rPr>
        <w:t xml:space="preserve">《西游记》是我国四大古典名著之一，作者吴承恩。作者在书中大胆想象，向人们展现了一个多姿多彩、绚丽无比的神魔世界。</w:t>
      </w:r>
    </w:p>
    <w:p>
      <w:pPr>
        <w:ind w:left="0" w:right="0" w:firstLine="560"/>
        <w:spacing w:before="450" w:after="450" w:line="312" w:lineRule="auto"/>
      </w:pPr>
      <w:r>
        <w:rPr>
          <w:rFonts w:ascii="宋体" w:hAnsi="宋体" w:eastAsia="宋体" w:cs="宋体"/>
          <w:color w:val="000"/>
          <w:sz w:val="28"/>
          <w:szCs w:val="28"/>
        </w:rPr>
        <w:t xml:space="preserve">《西游记》讲的是唐僧师徒四人历经九九八十一难，一路斩妖除魔，走了十万八千里，最终取得真经，受封为佛的故事。书中令我印象深刻的自然是唐僧的三位徒弟。</w:t>
      </w:r>
    </w:p>
    <w:p>
      <w:pPr>
        <w:ind w:left="0" w:right="0" w:firstLine="560"/>
        <w:spacing w:before="450" w:after="450" w:line="312" w:lineRule="auto"/>
      </w:pPr>
      <w:r>
        <w:rPr>
          <w:rFonts w:ascii="宋体" w:hAnsi="宋体" w:eastAsia="宋体" w:cs="宋体"/>
          <w:color w:val="000"/>
          <w:sz w:val="28"/>
          <w:szCs w:val="28"/>
        </w:rPr>
        <w:t xml:space="preserve">大徒弟——“齐天大圣”孙悟空，后被封为斗战胜佛，也是书中的亮点人物。孙悟空敢于斗争、英勇无畏，拥有定海神针——如意金箍棒作为武器。他忠心耿耿，屡屡被唐僧误会却从不怨恨;他嫉恶如仇，死于他棒下的妖怪不计其数。二徒弟——猪八戒好吃、好玩、好色，原为天蓬元帅，被贬下凡投错猪胎。他性子懒散，可以说是孙悟空的另一面，但若没有他，唐僧师徒就会陷入更大的危机。比如在孙悟空借芭蕉扇与牛魔王打斗时，若非八戒赶到，定无法拖延到哪吒等赶来。所以，小人物也有大作用。唐僧三位师徒中，沙僧最小，也最忠厚。一路上，他为唐僧挑着重担，承担辛苦的工作，同样是功不可没。可以说，唐僧西行取经的路上，三位徒弟任何一人都不可缺失，他们的团结一致才让唐僧平安到达西天取回真经。</w:t>
      </w:r>
    </w:p>
    <w:p>
      <w:pPr>
        <w:ind w:left="0" w:right="0" w:firstLine="560"/>
        <w:spacing w:before="450" w:after="450" w:line="312" w:lineRule="auto"/>
      </w:pPr>
      <w:r>
        <w:rPr>
          <w:rFonts w:ascii="宋体" w:hAnsi="宋体" w:eastAsia="宋体" w:cs="宋体"/>
          <w:color w:val="000"/>
          <w:sz w:val="28"/>
          <w:szCs w:val="28"/>
        </w:rPr>
        <w:t xml:space="preserve">在生活中，我们要像悟空一样敢于斗争、嫉恶如仇;要像八戒一样在关键时刻帮助别人、鼓励别人;也要像沙僧一样忠厚老实、不惹事生非。最重要的是要像师徒四人一样团结一心、各司其职，就像接力赛一样，一人发挥不好，就影响了一队的人;两人配合不好，一队就会失败;唯有团结一致，上下一心，才能走向人生的巅峰!</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看完这部小说，有很大的感悟，我觉得学习唐僧的全心全意，孙悟空的不怕艰难险阻，勇往直前的精神。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从书中我们会悟出许多真理，所以我们应该多读书，读好书。</w:t>
      </w:r>
    </w:p>
    <w:p>
      <w:pPr>
        <w:ind w:left="0" w:right="0" w:firstLine="560"/>
        <w:spacing w:before="450" w:after="450" w:line="312" w:lineRule="auto"/>
      </w:pPr>
      <w:r>
        <w:rPr>
          <w:rFonts w:ascii="宋体" w:hAnsi="宋体" w:eastAsia="宋体" w:cs="宋体"/>
          <w:color w:val="000"/>
          <w:sz w:val="28"/>
          <w:szCs w:val="28"/>
        </w:rPr>
        <w:t xml:space="preserve">《西游记》读书笔记从小到大，我读过很多回《西游记》，第一次读时，纯粹是为了它曲折有趣的情节;后来再读，对书中的各个人物的性格和行为就有了一些看法。</w:t>
      </w:r>
    </w:p>
    <w:p>
      <w:pPr>
        <w:ind w:left="0" w:right="0" w:firstLine="560"/>
        <w:spacing w:before="450" w:after="450" w:line="312" w:lineRule="auto"/>
      </w:pPr>
      <w:r>
        <w:rPr>
          <w:rFonts w:ascii="宋体" w:hAnsi="宋体" w:eastAsia="宋体" w:cs="宋体"/>
          <w:color w:val="000"/>
          <w:sz w:val="28"/>
          <w:szCs w:val="28"/>
        </w:rPr>
        <w:t xml:space="preserve">今年寒假我有幸阅读了中国四大名著之一的《西游记》，我一开始阅读的时候，还有点坐不住，但坚持读了几天之后，发现此书特别有意思。明代小说家吴承恩文笔风趣幽默、把人物形象展现得活灵活现，越读越想读。故事主要讲述了东土大唐的唐僧和他的三个徒弟一起经历了九九八十一难，徒弟三人一直保护着唐僧，一路上降妖伏魔，化险为夷，最终到达天竺国取得真经、修成正果的故事。</w:t>
      </w:r>
    </w:p>
    <w:p>
      <w:pPr>
        <w:ind w:left="0" w:right="0" w:firstLine="560"/>
        <w:spacing w:before="450" w:after="450" w:line="312" w:lineRule="auto"/>
      </w:pPr>
      <w:r>
        <w:rPr>
          <w:rFonts w:ascii="宋体" w:hAnsi="宋体" w:eastAsia="宋体" w:cs="宋体"/>
          <w:color w:val="000"/>
          <w:sz w:val="28"/>
          <w:szCs w:val="28"/>
        </w:rPr>
        <w:t xml:space="preserve">书中我最喜欢的人物就是住在花果山水帘洞里的齐天大圣一一孙悟空。他曾经大闹天宫，被神通广大的如来佛祖压在五行山下，唐僧看到后，帮他把符咒取下来，让他重获自由。后来他跟唐僧去西天取经，一路上为师父铲除妖魔鬼怪，保住师父平安，但孙悟空的师父唐僧却经常错怪自己的徒弟悟空，说他伤天害理，甚至还把他赶走。孙悟空走了以后，唐僧又遇难了，猪八戒和沙和尚没办法救出唐僧，于是猪八戒驾着腾云去花果山水帘洞里找孙悟空帮忙，孙悟空并没有因为唐僧说了自己几句而不去相救，最终孙悟空救出唐僧，接着保护他们一起去西天取经。如此善良宽容、大方又不计较的悟空，不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孙悟空不但宽容大方，而且勇敢机智。在九九八十一难中，他多次以智取的方式战胜妖魔鬼怪。印象最深的是悟空三借芭蕉扇。唐僧师徒经过终年烈火熊熊的火焰山，需要向铁扇公主借芭蕉扇熄灭烈火才可以通过。孙悟空第一次，抱着诚意去借扇子，未成;第二次变成小虫却拿到的是一把假扇子。这个时候的孙悟空依然没有放弃，他第三次聪明地变成了牛魔王的样子，从铁扇公主那儿拿到了真扇子熄灭了火焰山的烈火。如此机智勇敢、不轻易放弃的孙悟空，不也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我们作为新时代的少先队员，需要的正是孙悟空这样的精神和品质。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2025-06-17T11:22:53+08:00</dcterms:created>
  <dcterms:modified xsi:type="dcterms:W3CDTF">2025-06-17T11:22:53+08:00</dcterms:modified>
</cp:coreProperties>
</file>

<file path=docProps/custom.xml><?xml version="1.0" encoding="utf-8"?>
<Properties xmlns="http://schemas.openxmlformats.org/officeDocument/2006/custom-properties" xmlns:vt="http://schemas.openxmlformats.org/officeDocument/2006/docPropsVTypes"/>
</file>