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老人与海阅读感受600字</w:t>
      </w:r>
      <w:bookmarkEnd w:id="1"/>
    </w:p>
    <w:p>
      <w:pPr>
        <w:jc w:val="center"/>
        <w:spacing w:before="0" w:after="450"/>
      </w:pPr>
      <w:r>
        <w:rPr>
          <w:rFonts w:ascii="Arial" w:hAnsi="Arial" w:eastAsia="Arial" w:cs="Arial"/>
          <w:color w:val="999999"/>
          <w:sz w:val="20"/>
          <w:szCs w:val="20"/>
        </w:rPr>
        <w:t xml:space="preserve">来源：网络  作者：雨声轻语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鱼啊，”他轻轻地说出声来，“我跟你奉陪到底，你也一定会同我奉陪到底的。”——这就是美国著名作家海明威的《老人与海》中一个将全文引向高潮的段落。我要向大家隆重推荐这名著《老人与海》。《老人与海》这本书叙述的是古巴老渔夫在墨西哥湾的一次出海经...</w:t>
      </w:r>
    </w:p>
    <w:p>
      <w:pPr>
        <w:ind w:left="0" w:right="0" w:firstLine="560"/>
        <w:spacing w:before="450" w:after="450" w:line="312" w:lineRule="auto"/>
      </w:pPr>
      <w:r>
        <w:rPr>
          <w:rFonts w:ascii="宋体" w:hAnsi="宋体" w:eastAsia="宋体" w:cs="宋体"/>
          <w:color w:val="000"/>
          <w:sz w:val="28"/>
          <w:szCs w:val="28"/>
        </w:rPr>
        <w:t xml:space="preserve">“鱼啊，”他轻轻地说出声来，“我跟你奉陪到底，你也一定会同我奉陪到底的。”——这就是美国著名作家海明威的《老人与海》中一个将全文引向高潮的段落。我要向大家隆重推荐这名著《老人与海》。</w:t>
      </w:r>
    </w:p>
    <w:p>
      <w:pPr>
        <w:ind w:left="0" w:right="0" w:firstLine="560"/>
        <w:spacing w:before="450" w:after="450" w:line="312" w:lineRule="auto"/>
      </w:pPr>
      <w:r>
        <w:rPr>
          <w:rFonts w:ascii="宋体" w:hAnsi="宋体" w:eastAsia="宋体" w:cs="宋体"/>
          <w:color w:val="000"/>
          <w:sz w:val="28"/>
          <w:szCs w:val="28"/>
        </w:rPr>
        <w:t xml:space="preserve">《老人与海》这本书叙述的是古巴老渔夫在墨西哥湾的一次出海经历。老人连续八十四天都未捕到一条鱼，在第八十五天终于等到了一条出色、智慧并与老人同样执着的大鱼，老人经过两天一夜才奋力捕捉到它，但是鱼血的腥味又引来了许多条鲨鱼，老人用渔叉、用长予、用尖刀与鲨鱼展开了人鲨之斗，但最终只剩下许多鱼骨凄凉地漂在海面上。</w:t>
      </w:r>
    </w:p>
    <w:p>
      <w:pPr>
        <w:ind w:left="0" w:right="0" w:firstLine="560"/>
        <w:spacing w:before="450" w:after="450" w:line="312" w:lineRule="auto"/>
      </w:pPr>
      <w:r>
        <w:rPr>
          <w:rFonts w:ascii="宋体" w:hAnsi="宋体" w:eastAsia="宋体" w:cs="宋体"/>
          <w:color w:val="000"/>
          <w:sz w:val="28"/>
          <w:szCs w:val="28"/>
        </w:rPr>
        <w:t xml:space="preserve">初次大略地阅读全书，那凄凉的结局让我油然而生同情之心。但当我在细细回味并再一次精读整体书的时候，我又感觉到了这种凄凉的同情心却又是老人与命运不屈的抗争后的胜利。面对八十四天的一无所获，老人坚信“每天都是新的一天”。面对与自己势均力敌的人拼死捍卫，毫不退缩。这就是海明威细腻的笔触下塑造的一个打不垮的硬汉形象。老人用他不凡的经历告诉我们，人可以被命运重创，但不可以被命运打败，让我明白了面对困难与挫折我们应有的态度。</w:t>
      </w:r>
    </w:p>
    <w:p>
      <w:pPr>
        <w:ind w:left="0" w:right="0" w:firstLine="560"/>
        <w:spacing w:before="450" w:after="450" w:line="312" w:lineRule="auto"/>
      </w:pPr>
      <w:r>
        <w:rPr>
          <w:rFonts w:ascii="宋体" w:hAnsi="宋体" w:eastAsia="宋体" w:cs="宋体"/>
          <w:color w:val="000"/>
          <w:sz w:val="28"/>
          <w:szCs w:val="28"/>
        </w:rPr>
        <w:t xml:space="preserve">这是一个可爱的老人，他虽然人生坎坷，却依然乐观，对生命充满爱。</w:t>
      </w:r>
    </w:p>
    <w:p>
      <w:pPr>
        <w:ind w:left="0" w:right="0" w:firstLine="560"/>
        <w:spacing w:before="450" w:after="450" w:line="312" w:lineRule="auto"/>
      </w:pPr>
      <w:r>
        <w:rPr>
          <w:rFonts w:ascii="宋体" w:hAnsi="宋体" w:eastAsia="宋体" w:cs="宋体"/>
          <w:color w:val="000"/>
          <w:sz w:val="28"/>
          <w:szCs w:val="28"/>
        </w:rPr>
        <w:t xml:space="preserve">他爱欢快蹦跳的鱼，爱憨厚可爱的渔龟，爱旅途劳顿的飞鸟，甚至在众人眼中凶恶的狮子在他的梦里就是爱相互打闹的橘色小猫一般。他对他的对手——大鱼，意也存着一份惺惺相惜的感情。老人认为如果不是为了生存，他们会是很好的朋友。这份珍贵的怜悯与关怀，让我们看到了爱的光辉，这就是我们都应该拥有博大之爱。</w:t>
      </w:r>
    </w:p>
    <w:p>
      <w:pPr>
        <w:ind w:left="0" w:right="0" w:firstLine="560"/>
        <w:spacing w:before="450" w:after="450" w:line="312" w:lineRule="auto"/>
      </w:pPr>
      <w:r>
        <w:rPr>
          <w:rFonts w:ascii="宋体" w:hAnsi="宋体" w:eastAsia="宋体" w:cs="宋体"/>
          <w:color w:val="000"/>
          <w:sz w:val="28"/>
          <w:szCs w:val="28"/>
        </w:rPr>
        <w:t xml:space="preserve">老人对他的小助手马诺林也怀有一份慈爱，从职业捕鱼到生活中的娱乐，都悉心且毫无保留的传授给孩子。由于长时间打不到鱼，马诺林在父母的要求下去了另的海船，虽然他和老人都对对方恋恋不舍，但为了孩子的前途，老人坚持送走了他体力上和精神上都十分需要的小助手。</w:t>
      </w:r>
    </w:p>
    <w:p>
      <w:pPr>
        <w:ind w:left="0" w:right="0" w:firstLine="560"/>
        <w:spacing w:before="450" w:after="450" w:line="312" w:lineRule="auto"/>
      </w:pPr>
      <w:r>
        <w:rPr>
          <w:rFonts w:ascii="宋体" w:hAnsi="宋体" w:eastAsia="宋体" w:cs="宋体"/>
          <w:color w:val="000"/>
          <w:sz w:val="28"/>
          <w:szCs w:val="28"/>
        </w:rPr>
        <w:t xml:space="preserve">我向大家推荐这本书，因为不但可以从中学到丰富的知识，你还会为老人的魅力所折服。细细品品这位饱经沧桑的老人，他很平凡，但他经历的苦难让他白发苍苍却心灵美好，他一切生灵，永远不向命运低头，这种精神是多么值得赞美啊！这本书中没有深奥的词汇，只有朴实但扣人心弦的词句，相信你们只要用心去读，用心去体会老人的坚持，我肯定你一定会喜欢这本书的。</w:t>
      </w:r>
    </w:p>
    <w:p>
      <w:pPr>
        <w:ind w:left="0" w:right="0" w:firstLine="560"/>
        <w:spacing w:before="450" w:after="450" w:line="312" w:lineRule="auto"/>
      </w:pPr>
      <w:r>
        <w:rPr>
          <w:rFonts w:ascii="宋体" w:hAnsi="宋体" w:eastAsia="宋体" w:cs="宋体"/>
          <w:color w:val="000"/>
          <w:sz w:val="28"/>
          <w:szCs w:val="28"/>
        </w:rPr>
        <w:t xml:space="preserve">海明威名著《老人与海》虽然短小，却能够让一代代人一读再读，我从那朴素、精确而又洋溢着浓郁生活气息的描写中，走入了老渔民桑提亚哥的晚年生活。</w:t>
      </w:r>
    </w:p>
    <w:p>
      <w:pPr>
        <w:ind w:left="0" w:right="0" w:firstLine="560"/>
        <w:spacing w:before="450" w:after="450" w:line="312" w:lineRule="auto"/>
      </w:pPr>
      <w:r>
        <w:rPr>
          <w:rFonts w:ascii="宋体" w:hAnsi="宋体" w:eastAsia="宋体" w:cs="宋体"/>
          <w:color w:val="000"/>
          <w:sz w:val="28"/>
          <w:szCs w:val="28"/>
        </w:rPr>
        <w:t xml:space="preserve">桑提亚哥靠出海打鱼为主，虽然他已年老体衰，对生活却依然保持着那份固有的信心。在经历了一次次失败之后，他捕到了一条大得惊人的鱼，这是他多少年以来梦寐以求的事。经过了三天三夜的周旋，通过与水鱼的殊死搏斗，他在精疲力尽的最后关头，终于战胜了那条大得惊人的鱼，把它绑到了自己的船舷上。在搏斗的过程中，他心中一再出现一个念头:“人不是生来就要被它打败的。”谈曾这样高喊着激励自己：“你尽可能把它消灭掉，就是打败它。”然而，最终他还是失败了，在归途的过程中，饥饿的鲨鱼接二连三地追上来，他拼尽自己所有的力量，一条条地杀死了掠夺者；但当老人回到岸边的时候，他带回来的只是一条巨大的鱼骨，一条残破的小船和一副疲惫不堪的躯体。他失败了，但他的内心的骄傲却毫不损伤。他没有失掉顽强的意，他就是真正凯旋的英雄，一身的伤痕成了他非凡勇气的见证。在小小的窝棚中，老人安然入睡了。他没有失败，没有被打败，睡梦中他又要准备出海了，睡梦中他看见了狮子……</w:t>
      </w:r>
    </w:p>
    <w:p>
      <w:pPr>
        <w:ind w:left="0" w:right="0" w:firstLine="560"/>
        <w:spacing w:before="450" w:after="450" w:line="312" w:lineRule="auto"/>
      </w:pPr>
      <w:r>
        <w:rPr>
          <w:rFonts w:ascii="宋体" w:hAnsi="宋体" w:eastAsia="宋体" w:cs="宋体"/>
          <w:color w:val="000"/>
          <w:sz w:val="28"/>
          <w:szCs w:val="28"/>
        </w:rPr>
        <w:t xml:space="preserve">读完这篇小说，我发现老人的故事不仅象征着人与自然的关系，而且象征着整个人类不可摧毁的精神。他虽然没有收获，但是在精神上却是胜利的王者。他那顽强搏击的精神，展示了人的高贵和尊严。回首人生，谁没有经历过失败呢？失败的原因可能不尽相同，但无论如何，失败总是一个让你难以承受的打击，关键是你会梦见“狮子”么？你还会准备出海吗？再出海，才有获胜的希望。我想，这种险恶的人生环境和这种坚韧的人生态度，正是这部小说越来越吸引人的原因。</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至于最后是捕到一条完整的马林鱼还是马林鱼的一副骨头架子，这都无关紧要，因为一个人的生命的价值已在那追捕马林鱼的过程中充分地体现了，竭尽全力为自己的理想奋斗的老人，不是一个真正的胜利者吗？这样的人生才是无怨无悔。</w:t>
      </w:r>
    </w:p>
    <w:p>
      <w:pPr>
        <w:ind w:left="0" w:right="0" w:firstLine="560"/>
        <w:spacing w:before="450" w:after="450" w:line="312" w:lineRule="auto"/>
      </w:pPr>
      <w:r>
        <w:rPr>
          <w:rFonts w:ascii="宋体" w:hAnsi="宋体" w:eastAsia="宋体" w:cs="宋体"/>
          <w:color w:val="000"/>
          <w:sz w:val="28"/>
          <w:szCs w:val="28"/>
        </w:rPr>
        <w:t xml:space="preserve">我相信至少有一部分朋友知道海明威是因为他是一个大作家。</w:t>
      </w:r>
    </w:p>
    <w:p>
      <w:pPr>
        <w:ind w:left="0" w:right="0" w:firstLine="560"/>
        <w:spacing w:before="450" w:after="450" w:line="312" w:lineRule="auto"/>
      </w:pPr>
      <w:r>
        <w:rPr>
          <w:rFonts w:ascii="宋体" w:hAnsi="宋体" w:eastAsia="宋体" w:cs="宋体"/>
          <w:color w:val="000"/>
          <w:sz w:val="28"/>
          <w:szCs w:val="28"/>
        </w:rPr>
        <w:t xml:space="preserve">有一种说法:厄内斯特·海明威是20世纪美国三位最伟大的作者之一，还因为他是一个传奇式的人物:他在第一次世界大战中担任红十字会救护车司机，以战地记者的身份参加二战和西班牙内战，有时亲自参加战斗。他的外观给人硬朗的印象，但他年轻时在精神上属于“迷惘的一代”，晚年在身体上遭受多种病痛，最后不堪折磨而饮弹自尽。他创作了多部长篇小说，其中著名的有《丧钟为谁而鸣》、《太阳照样升起》、《永别了武器》…最后却因为一部中篇小说而荣获诺贝尔奖，它就是《老人与海》。</w:t>
      </w:r>
    </w:p>
    <w:p>
      <w:pPr>
        <w:ind w:left="0" w:right="0" w:firstLine="560"/>
        <w:spacing w:before="450" w:after="450" w:line="312" w:lineRule="auto"/>
      </w:pPr>
      <w:r>
        <w:rPr>
          <w:rFonts w:ascii="宋体" w:hAnsi="宋体" w:eastAsia="宋体" w:cs="宋体"/>
          <w:color w:val="000"/>
          <w:sz w:val="28"/>
          <w:szCs w:val="28"/>
        </w:rPr>
        <w:t xml:space="preserve">这部小说自身也是一个传奇。它的主人公桑地亚哥的原型格雷戈里奥?富恩特斯，是海明威的救命恩人，后来成为海明威的挚友，2024年以104岁的高龄去世。它是海明威生前发表的最后一部小说。可以想象，这样一部小说的评介文章汗牛充栋。</w:t>
      </w:r>
    </w:p>
    <w:p>
      <w:pPr>
        <w:ind w:left="0" w:right="0" w:firstLine="560"/>
        <w:spacing w:before="450" w:after="450" w:line="312" w:lineRule="auto"/>
      </w:pPr>
      <w:r>
        <w:rPr>
          <w:rFonts w:ascii="宋体" w:hAnsi="宋体" w:eastAsia="宋体" w:cs="宋体"/>
          <w:color w:val="000"/>
          <w:sz w:val="28"/>
          <w:szCs w:val="28"/>
        </w:rPr>
        <w:t xml:space="preserve">这个故事不长却容量很大，不过并不复杂。一位捕鱼老人在连续84天一无所获之后，终于在第85天钓到了一条大鱼。然而，体积过于庞大的鱼，遥远的神秘海洋之途，还有一群群突袭而来的鲨鱼，搅的老人精疲力竭。但是，老人凭着他的永不言败的坚强的意志，一一战胜了它们，终于踏上家乡的土地。</w:t>
      </w:r>
    </w:p>
    <w:p>
      <w:pPr>
        <w:ind w:left="0" w:right="0" w:firstLine="560"/>
        <w:spacing w:before="450" w:after="450" w:line="312" w:lineRule="auto"/>
      </w:pPr>
      <w:r>
        <w:rPr>
          <w:rFonts w:ascii="宋体" w:hAnsi="宋体" w:eastAsia="宋体" w:cs="宋体"/>
          <w:color w:val="000"/>
          <w:sz w:val="28"/>
          <w:szCs w:val="28"/>
        </w:rPr>
        <w:t xml:space="preserve">老人视天地万物为兄弟姊妹，是因为老人的年老和孤独，也是因为他的生活一直与大海和天空一体，更因为他是个特别倔犟的老头儿。与其说他是个硬汉，不如说他是很特别很屈犟的老头儿。我觉得小说中天性、灵性、个性与情味儿远重于“硬”味儿。我非常喜欢小说中那个天真无邪、善良勇敢的男孩儿，非常喜欢小说中的大海上那种仙气朦胧、朝气蓬勃的日出，非常喜欢小说中神秘色彩浓郁、飞鱼腾起的日落。</w:t>
      </w:r>
    </w:p>
    <w:p>
      <w:pPr>
        <w:ind w:left="0" w:right="0" w:firstLine="560"/>
        <w:spacing w:before="450" w:after="450" w:line="312" w:lineRule="auto"/>
      </w:pPr>
      <w:r>
        <w:rPr>
          <w:rFonts w:ascii="宋体" w:hAnsi="宋体" w:eastAsia="宋体" w:cs="宋体"/>
          <w:color w:val="000"/>
          <w:sz w:val="28"/>
          <w:szCs w:val="28"/>
        </w:rPr>
        <w:t xml:space="preserve">一部真正的好小说，不但故事独到新奇，而且叙述的绝妙，文字活于纸上。《老人与海》不愧为海明威最好的一部小说。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2025-06-18T14:44:00+08:00</dcterms:created>
  <dcterms:modified xsi:type="dcterms:W3CDTF">2025-06-18T14:44:00+08:00</dcterms:modified>
</cp:coreProperties>
</file>

<file path=docProps/custom.xml><?xml version="1.0" encoding="utf-8"?>
<Properties xmlns="http://schemas.openxmlformats.org/officeDocument/2006/custom-properties" xmlns:vt="http://schemas.openxmlformats.org/officeDocument/2006/docPropsVTypes"/>
</file>